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2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МДОУ детский сад№30.</w:t>
      </w:r>
    </w:p>
    <w:p w:rsidR="00D14800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800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800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800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800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800" w:rsidRPr="00D14800" w:rsidRDefault="00D14800" w:rsidP="009E2F7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vanish/>
          <w:sz w:val="28"/>
          <w:szCs w:val="28"/>
        </w:rPr>
      </w:pPr>
    </w:p>
    <w:p w:rsidR="004C2CEE" w:rsidRPr="00CF2043" w:rsidRDefault="004C2CEE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CF2043">
        <w:rPr>
          <w:rFonts w:ascii="Times New Roman" w:eastAsia="Times New Roman" w:hAnsi="Times New Roman" w:cs="Times New Roman"/>
          <w:b/>
          <w:i/>
          <w:sz w:val="36"/>
          <w:szCs w:val="36"/>
        </w:rPr>
        <w:t>Консультация для воспитателей.</w:t>
      </w:r>
    </w:p>
    <w:p w:rsidR="00CF2043" w:rsidRDefault="00CF2043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="004C2CEE" w:rsidRPr="00CF204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Знакомство дошкольников </w:t>
      </w:r>
    </w:p>
    <w:p w:rsidR="004C2CEE" w:rsidRDefault="00CF2043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с правилами дорожного движения»</w:t>
      </w: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P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P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Составила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воспитательТитоваЕ.В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14800" w:rsidRPr="00D14800" w:rsidRDefault="00D14800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043" w:rsidRDefault="00CF2043" w:rsidP="009E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D14800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Ярославль 2022г</w:t>
      </w: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800" w:rsidRDefault="00D14800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EE" w:rsidRPr="009E2F70" w:rsidRDefault="004C2CEE" w:rsidP="00CF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Дать рекомендации воспитателям по обучению дошкольников безопасному поведению на улицах города.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По дороге в детский сад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Мы пойдём с тобой, малыш.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Улыбаясь светофору,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Влево, вправо поглядишь.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Чтобы день такой чудесный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F70">
        <w:rPr>
          <w:rFonts w:ascii="Times New Roman" w:eastAsia="Times New Roman" w:hAnsi="Times New Roman" w:cs="Times New Roman"/>
          <w:sz w:val="28"/>
          <w:szCs w:val="28"/>
        </w:rPr>
        <w:t>Омрачить не смел</w:t>
      </w:r>
      <w:proofErr w:type="gramEnd"/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никто,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Правила движенья вместе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Мы усвоим? Да, легко!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Воспитание безопасного поведения у детей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       Именно в детском саду все дети могут и должны получить </w:t>
      </w: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систематизированную информацию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      Очень важно приобретение таких навыков и </w:t>
      </w:r>
      <w:r w:rsidRPr="009E2F70">
        <w:rPr>
          <w:rFonts w:ascii="Times New Roman" w:eastAsia="Times New Roman" w:hAnsi="Times New Roman" w:cs="Times New Roman"/>
          <w:b/>
          <w:sz w:val="28"/>
          <w:szCs w:val="28"/>
        </w:rPr>
        <w:t>привычек,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как: сознательное отношение к своим и чужим поступкам (правильно – неправильно, подражать – 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</w:t>
      </w: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сколько в воспитании безопасного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поведения у детей на улице, на дорогах, в транспорте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 работы воспитателя по профилактике детского дорожного травматизма – формирование у детей навыков осознанного безопасного поведения на улицах города включает нескольких </w:t>
      </w:r>
      <w:r w:rsidRPr="009E2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задач:</w:t>
      </w:r>
    </w:p>
    <w:p w:rsidR="004C2CEE" w:rsidRPr="009E2F70" w:rsidRDefault="004C2CEE" w:rsidP="004C2C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4C2CEE" w:rsidRPr="009E2F70" w:rsidRDefault="004C2CEE" w:rsidP="004C2C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4C2CEE" w:rsidRPr="009E2F70" w:rsidRDefault="004C2CEE" w:rsidP="004C2C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аспекты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ребёнка с «территорией дорожного движения»:</w:t>
      </w:r>
    </w:p>
    <w:p w:rsidR="004C2CEE" w:rsidRPr="009E2F70" w:rsidRDefault="004C2CEE" w:rsidP="004C2C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F70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 – пешеход</w:t>
      </w:r>
    </w:p>
    <w:p w:rsidR="004C2CEE" w:rsidRPr="009E2F70" w:rsidRDefault="004C2CEE" w:rsidP="004C2C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F70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 – пассажир</w:t>
      </w:r>
    </w:p>
    <w:p w:rsidR="004C2CEE" w:rsidRPr="009E2F70" w:rsidRDefault="004C2CEE" w:rsidP="004C2CE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F70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 – водитель детских транспортных средств (велосипеда, самоката, роликовых коньков и др.)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   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 в данном направлении определяют  сами воспитатели в зависимости от условий, темы, сезонности, состояния детей, вида занятий и т.д.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       Для каждой возрастной группы необходимо определить свои цели и ориентиры. Объединить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b/>
          <w:sz w:val="28"/>
          <w:szCs w:val="28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этап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этап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Третий этап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Четвёртый этап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Пятый этап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Особую роль в формировании у детей правил безопасного поведения на улице имеют </w:t>
      </w:r>
      <w:r w:rsidRPr="009E2F70">
        <w:rPr>
          <w:rFonts w:ascii="Times New Roman" w:eastAsia="Times New Roman" w:hAnsi="Times New Roman" w:cs="Times New Roman"/>
          <w:b/>
          <w:sz w:val="28"/>
          <w:szCs w:val="28"/>
        </w:rPr>
        <w:t>современные наглядные и технические средства обучения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. С их помощью осуществляются инновационные подходы в данном направлении и комплексно решаем </w:t>
      </w:r>
      <w:r w:rsidRPr="009E2F70">
        <w:rPr>
          <w:rFonts w:ascii="Times New Roman" w:eastAsia="Times New Roman" w:hAnsi="Times New Roman" w:cs="Times New Roman"/>
          <w:b/>
          <w:sz w:val="28"/>
          <w:szCs w:val="28"/>
        </w:rPr>
        <w:t>поставленные задачи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- воспитательные 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Планирование работы по формированию навыков безопасного поведения.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Эффективней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темой: </w:t>
      </w:r>
      <w:r w:rsidRPr="009E2F70">
        <w:rPr>
          <w:rFonts w:ascii="Times New Roman" w:eastAsia="Times New Roman" w:hAnsi="Times New Roman" w:cs="Times New Roman"/>
          <w:b/>
          <w:sz w:val="28"/>
          <w:szCs w:val="28"/>
        </w:rPr>
        <w:t>тематические познавательные занятия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>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Полученные знания детей в рамках «тематической недели», закрепляются затем в течение всего года в играх, конкурсах, досугах, при проведении целевых прогулок и экскурсий.</w:t>
      </w:r>
    </w:p>
    <w:p w:rsidR="004C2CEE" w:rsidRPr="009E2F70" w:rsidRDefault="00CF2043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C2CEE" w:rsidRPr="009E2F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Преимущества тематического подхода</w:t>
      </w:r>
      <w:r w:rsidR="004C2CEE" w:rsidRPr="009E2F70">
        <w:rPr>
          <w:rFonts w:ascii="Times New Roman" w:eastAsia="Times New Roman" w:hAnsi="Times New Roman" w:cs="Times New Roman"/>
          <w:sz w:val="28"/>
          <w:szCs w:val="28"/>
        </w:rPr>
        <w:t xml:space="preserve"> к планированию и организации занятий по формированию у детей безопасного поведения на улице:</w:t>
      </w:r>
    </w:p>
    <w:p w:rsidR="004C2CEE" w:rsidRPr="009E2F70" w:rsidRDefault="004C2CEE" w:rsidP="004C2C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позволяет значительно сократить время для занятий, освобождая его для игры, прогулок, оздоровительных мероприятий;</w:t>
      </w:r>
    </w:p>
    <w:p w:rsidR="004C2CEE" w:rsidRPr="009E2F70" w:rsidRDefault="004C2CEE" w:rsidP="004C2C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повышается качество работы, открывается больше возможностей для творчества;</w:t>
      </w:r>
    </w:p>
    <w:p w:rsidR="004C2CEE" w:rsidRPr="009E2F70" w:rsidRDefault="004C2CEE" w:rsidP="004C2C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повышается уровень знаний детей и их качество: знания становятся более глубокими и системными;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i/>
          <w:sz w:val="28"/>
          <w:szCs w:val="28"/>
        </w:rPr>
        <w:t>Материал по обучению правилам безопасного поведения на улице ребёнок лучше усвоит в наглядно-действенной форме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с опорой на непосредственное (практическое или игровое) действие с предметами при отражении реальной ситуации.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в  работе обучающие </w:t>
      </w:r>
      <w:proofErr w:type="spellStart"/>
      <w:r w:rsidRPr="009E2F70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занятия: «Знакомство с дорожными знаками», «Школа светофора», тренинг для родителей «Берегите жизнь детей!»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В каждом конкретном случае  продумать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Работу надо проводить систематически: не менее 2-3 раз в неделю беседовать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Нужно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Если ежедневно, подходя к проезжей части, говорить ребёнку: «</w:t>
      </w:r>
      <w:r w:rsidRPr="009E2F70">
        <w:rPr>
          <w:rFonts w:ascii="Times New Roman" w:eastAsia="Times New Roman" w:hAnsi="Times New Roman" w:cs="Times New Roman"/>
          <w:sz w:val="28"/>
          <w:szCs w:val="28"/>
          <w:u w:val="single"/>
        </w:rPr>
        <w:t>Стой,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F70">
        <w:rPr>
          <w:rFonts w:ascii="Times New Roman" w:eastAsia="Times New Roman" w:hAnsi="Times New Roman" w:cs="Times New Roman"/>
          <w:sz w:val="28"/>
          <w:szCs w:val="28"/>
          <w:u w:val="single"/>
        </w:rPr>
        <w:t>дорога!»,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 xml:space="preserve">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:rsidR="004C2CEE" w:rsidRPr="009E2F70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CF2043" w:rsidRDefault="00CF2043" w:rsidP="00CF2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EE" w:rsidRPr="00CF2043" w:rsidRDefault="004C2CEE" w:rsidP="00CF2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представлений о безопасном поведении на улице,</w:t>
      </w:r>
      <w:r w:rsidR="00CF2043" w:rsidRPr="00CF2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доступное детям дошкольного возраста.</w:t>
      </w:r>
    </w:p>
    <w:p w:rsidR="004C2CEE" w:rsidRPr="00CF2043" w:rsidRDefault="004C2CEE" w:rsidP="00CF2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Общие представления:</w:t>
      </w:r>
    </w:p>
    <w:p w:rsidR="00CF2043" w:rsidRDefault="004C2CEE" w:rsidP="00CF20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Знать имя, фамилию, домашний адрес, телефон</w:t>
      </w:r>
    </w:p>
    <w:p w:rsidR="004C2CEE" w:rsidRPr="00CF2043" w:rsidRDefault="004C2CEE" w:rsidP="00CF20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sz w:val="28"/>
          <w:szCs w:val="28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CF2043" w:rsidRDefault="00CF2043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EE" w:rsidRPr="00CF2043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b/>
          <w:sz w:val="28"/>
          <w:szCs w:val="28"/>
        </w:rPr>
        <w:t>Знать следующие правила дорожного движения</w:t>
      </w:r>
      <w:r w:rsidRPr="009E2F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CEE" w:rsidRPr="009E2F70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на зелёный свет светофора.</w:t>
      </w:r>
    </w:p>
    <w:p w:rsidR="004C2CEE" w:rsidRPr="009E2F70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 играть на дороге или около проезжей части.</w:t>
      </w:r>
    </w:p>
    <w:p w:rsidR="004C2CEE" w:rsidRPr="009E2F70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по пешеходному переходу.</w:t>
      </w:r>
    </w:p>
    <w:p w:rsidR="004C2CEE" w:rsidRPr="009E2F70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При переходе улицы сначала посмотреть налево, а дойдя до середины – направо.</w:t>
      </w:r>
    </w:p>
    <w:p w:rsidR="004C2CEE" w:rsidRPr="009E2F70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Знать устройство проезжей части.</w:t>
      </w:r>
    </w:p>
    <w:p w:rsidR="004C2CEE" w:rsidRPr="009E2F70" w:rsidRDefault="004C2CEE" w:rsidP="004C2CE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Знать некоторые дорожные знаки для пешеходов и водителей.</w:t>
      </w:r>
    </w:p>
    <w:p w:rsidR="00CF2043" w:rsidRDefault="00CF2043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EE" w:rsidRPr="00CF2043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Знать правила поведения в транспорте:</w:t>
      </w:r>
    </w:p>
    <w:p w:rsidR="004C2CEE" w:rsidRPr="009E2F70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Нельзя детям ездить на транспорте без родителей, без сопровождения взрослых.</w:t>
      </w:r>
    </w:p>
    <w:p w:rsidR="004C2CEE" w:rsidRPr="009E2F70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 стоять у дверей.</w:t>
      </w:r>
    </w:p>
    <w:p w:rsidR="004C2CEE" w:rsidRPr="009E2F70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Разговаривать тихо, чтобы не мешать другим.</w:t>
      </w:r>
    </w:p>
    <w:p w:rsidR="004C2CEE" w:rsidRPr="009E2F70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Нельзя высовываться и выставлять руки в открытые окна.</w:t>
      </w:r>
    </w:p>
    <w:p w:rsidR="004C2CEE" w:rsidRPr="009E2F70" w:rsidRDefault="004C2CEE" w:rsidP="004C2CE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Уступать место пожилым людям, пассажирам с маленькими детьми.</w:t>
      </w:r>
    </w:p>
    <w:p w:rsidR="00CF2043" w:rsidRDefault="00CF2043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EE" w:rsidRPr="00CF2043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043">
        <w:rPr>
          <w:rFonts w:ascii="Times New Roman" w:eastAsia="Times New Roman" w:hAnsi="Times New Roman" w:cs="Times New Roman"/>
          <w:b/>
          <w:sz w:val="28"/>
          <w:szCs w:val="28"/>
        </w:rPr>
        <w:t>Знать и соблюдать правила поведения во дворе:</w:t>
      </w:r>
    </w:p>
    <w:p w:rsidR="004C2CEE" w:rsidRPr="009E2F70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 ходить никуда без разрешения взрослых.</w:t>
      </w:r>
    </w:p>
    <w:p w:rsidR="004C2CEE" w:rsidRPr="009E2F70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Играть только на детской площадке.</w:t>
      </w:r>
    </w:p>
    <w:p w:rsidR="004C2CEE" w:rsidRPr="009E2F70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 играть близко от проезжей части дороги.</w:t>
      </w:r>
    </w:p>
    <w:p w:rsidR="004C2CEE" w:rsidRPr="009E2F70" w:rsidRDefault="004C2CEE" w:rsidP="004C2CE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Не кататься по проезжей части дороги.</w:t>
      </w:r>
    </w:p>
    <w:p w:rsidR="004C2CEE" w:rsidRPr="009E2F70" w:rsidRDefault="004C2CEE" w:rsidP="004C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0">
        <w:rPr>
          <w:rFonts w:ascii="Times New Roman" w:eastAsia="Times New Roman" w:hAnsi="Times New Roman" w:cs="Times New Roman"/>
          <w:sz w:val="28"/>
          <w:szCs w:val="28"/>
        </w:rPr>
        <w:t>Чем больше у ребёнка полезных навыков и привычек, тем легче ему будут даваться знания. Поэтому понимая всю важность данной проблемы, необходимо включать занятия по ПДД во все виды деятельности в ДОУ.</w:t>
      </w:r>
    </w:p>
    <w:sectPr w:rsidR="004C2CEE" w:rsidRPr="009E2F70" w:rsidSect="00CF2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1C7"/>
    <w:multiLevelType w:val="multilevel"/>
    <w:tmpl w:val="CE02A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7CE"/>
    <w:multiLevelType w:val="multilevel"/>
    <w:tmpl w:val="B56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60CB"/>
    <w:multiLevelType w:val="hybridMultilevel"/>
    <w:tmpl w:val="3EE8C1C6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4ABA1839"/>
    <w:multiLevelType w:val="multilevel"/>
    <w:tmpl w:val="EA7A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A0418"/>
    <w:multiLevelType w:val="multilevel"/>
    <w:tmpl w:val="71FC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F2274"/>
    <w:multiLevelType w:val="multilevel"/>
    <w:tmpl w:val="C71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27FC7"/>
    <w:multiLevelType w:val="multilevel"/>
    <w:tmpl w:val="AE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634AB"/>
    <w:multiLevelType w:val="multilevel"/>
    <w:tmpl w:val="81C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42453"/>
    <w:multiLevelType w:val="multilevel"/>
    <w:tmpl w:val="5B7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00E02"/>
    <w:rsid w:val="00006E28"/>
    <w:rsid w:val="00073184"/>
    <w:rsid w:val="001F39F6"/>
    <w:rsid w:val="002251AC"/>
    <w:rsid w:val="00300E02"/>
    <w:rsid w:val="00494890"/>
    <w:rsid w:val="004C2CEE"/>
    <w:rsid w:val="00526F4E"/>
    <w:rsid w:val="005F006D"/>
    <w:rsid w:val="006F7E1C"/>
    <w:rsid w:val="008729DA"/>
    <w:rsid w:val="00893714"/>
    <w:rsid w:val="00973EBB"/>
    <w:rsid w:val="009E2F70"/>
    <w:rsid w:val="00A42535"/>
    <w:rsid w:val="00B27BE1"/>
    <w:rsid w:val="00B8099C"/>
    <w:rsid w:val="00BA28CF"/>
    <w:rsid w:val="00BE7027"/>
    <w:rsid w:val="00CF2043"/>
    <w:rsid w:val="00CF39D3"/>
    <w:rsid w:val="00D14800"/>
    <w:rsid w:val="00FB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E0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300E02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0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1659</Words>
  <Characters>9459</Characters>
  <Application>Microsoft Office Word</Application>
  <DocSecurity>0</DocSecurity>
  <Lines>78</Lines>
  <Paragraphs>22</Paragraphs>
  <ScaleCrop>false</ScaleCrop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 &amp; Dad</dc:creator>
  <cp:lastModifiedBy>ACER</cp:lastModifiedBy>
  <cp:revision>2</cp:revision>
  <dcterms:created xsi:type="dcterms:W3CDTF">2022-05-22T15:20:00Z</dcterms:created>
  <dcterms:modified xsi:type="dcterms:W3CDTF">2022-05-22T15:20:00Z</dcterms:modified>
</cp:coreProperties>
</file>